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7C993" w14:textId="77777777" w:rsidR="00467A8F" w:rsidRPr="002303E0" w:rsidRDefault="00DC76EA" w:rsidP="004F3E99">
      <w:pPr>
        <w:bidi/>
        <w:spacing w:after="60" w:line="240" w:lineRule="auto"/>
        <w:jc w:val="lowKashida"/>
        <w:rPr>
          <w:rFonts w:cs="Shaikh Hamdullah Mushaf"/>
          <w:b/>
          <w:bCs/>
          <w:sz w:val="24"/>
          <w:szCs w:val="24"/>
          <w:rtl/>
          <w:lang w:val="tr-TR" w:bidi="ar-JO"/>
        </w:rPr>
      </w:pPr>
      <w:r w:rsidRPr="002303E0">
        <w:rPr>
          <w:rFonts w:cs="Shaikh Hamdullah Mushaf" w:hint="cs"/>
          <w:b/>
          <w:bCs/>
          <w:sz w:val="24"/>
          <w:szCs w:val="24"/>
          <w:rtl/>
          <w:lang w:val="tr-TR" w:bidi="ar-JO"/>
        </w:rPr>
        <w:t>الت</w:t>
      </w:r>
      <w:r w:rsidR="00650CEF" w:rsidRPr="002303E0">
        <w:rPr>
          <w:rFonts w:cs="Shaikh Hamdullah Mushaf" w:hint="cs"/>
          <w:b/>
          <w:bCs/>
          <w:sz w:val="24"/>
          <w:szCs w:val="24"/>
          <w:rtl/>
          <w:lang w:val="tr-TR" w:bidi="ar-JO"/>
        </w:rPr>
        <w:t>َّ</w:t>
      </w:r>
      <w:r w:rsidRPr="002303E0">
        <w:rPr>
          <w:rFonts w:cs="Shaikh Hamdullah Mushaf" w:hint="cs"/>
          <w:b/>
          <w:bCs/>
          <w:sz w:val="24"/>
          <w:szCs w:val="24"/>
          <w:rtl/>
          <w:lang w:val="tr-TR" w:bidi="ar-JO"/>
        </w:rPr>
        <w:t>ار</w:t>
      </w:r>
      <w:r w:rsidR="00650CEF" w:rsidRPr="002303E0">
        <w:rPr>
          <w:rFonts w:cs="Shaikh Hamdullah Mushaf" w:hint="cs"/>
          <w:b/>
          <w:bCs/>
          <w:sz w:val="24"/>
          <w:szCs w:val="24"/>
          <w:rtl/>
          <w:lang w:val="tr-TR" w:bidi="ar-JO"/>
        </w:rPr>
        <w:t>ِ</w:t>
      </w:r>
      <w:r w:rsidRPr="002303E0">
        <w:rPr>
          <w:rFonts w:cs="Shaikh Hamdullah Mushaf" w:hint="cs"/>
          <w:b/>
          <w:bCs/>
          <w:sz w:val="24"/>
          <w:szCs w:val="24"/>
          <w:rtl/>
          <w:lang w:val="tr-TR" w:bidi="ar-JO"/>
        </w:rPr>
        <w:t>يخ</w:t>
      </w:r>
      <w:r w:rsidR="00650CEF" w:rsidRPr="002303E0">
        <w:rPr>
          <w:rFonts w:cs="Shaikh Hamdullah Mushaf" w:hint="cs"/>
          <w:b/>
          <w:bCs/>
          <w:sz w:val="24"/>
          <w:szCs w:val="24"/>
          <w:rtl/>
          <w:lang w:val="tr-TR" w:bidi="ar-JO"/>
        </w:rPr>
        <w:t>ُ</w:t>
      </w:r>
      <w:r w:rsidRPr="002303E0">
        <w:rPr>
          <w:rFonts w:cs="Shaikh Hamdullah Mushaf" w:hint="cs"/>
          <w:b/>
          <w:bCs/>
          <w:sz w:val="24"/>
          <w:szCs w:val="24"/>
          <w:rtl/>
          <w:lang w:val="tr-TR" w:bidi="ar-JO"/>
        </w:rPr>
        <w:t>: 21.08</w:t>
      </w:r>
      <w:bookmarkStart w:id="0" w:name="_GoBack"/>
      <w:bookmarkEnd w:id="0"/>
      <w:r w:rsidRPr="002303E0">
        <w:rPr>
          <w:rFonts w:cs="Shaikh Hamdullah Mushaf" w:hint="cs"/>
          <w:b/>
          <w:bCs/>
          <w:sz w:val="24"/>
          <w:szCs w:val="24"/>
          <w:rtl/>
          <w:lang w:val="tr-TR" w:bidi="ar-JO"/>
        </w:rPr>
        <w:t>.2020</w:t>
      </w:r>
    </w:p>
    <w:p w14:paraId="472CCE7D" w14:textId="77777777" w:rsidR="0039127C" w:rsidRPr="006955EF" w:rsidRDefault="0039127C" w:rsidP="00C77336">
      <w:pPr>
        <w:bidi/>
        <w:spacing w:after="60" w:line="16" w:lineRule="atLeast"/>
        <w:jc w:val="lowKashida"/>
        <w:rPr>
          <w:rFonts w:cs="Shaikh Hamdullah Mushaf"/>
          <w:rtl/>
          <w:lang w:val="tr-TR" w:bidi="ar-JO"/>
        </w:rPr>
      </w:pPr>
      <w:r w:rsidRPr="006955EF">
        <w:rPr>
          <w:rFonts w:ascii="Times New Roman" w:hAnsi="Times New Roman" w:cs="Shaikh Hamdullah Mushaf"/>
          <w:b/>
          <w:noProof/>
          <w:u w:color="000000"/>
          <w:lang w:val="tr-TR" w:eastAsia="tr-TR"/>
        </w:rPr>
        <w:drawing>
          <wp:inline distT="0" distB="0" distL="0" distR="0" wp14:anchorId="15C423B0" wp14:editId="20B0ECF8">
            <wp:extent cx="2616323" cy="15607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88" cy="159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A7EB2" w14:textId="77777777" w:rsidR="00DC76EA" w:rsidRPr="0089222E" w:rsidRDefault="00F40184" w:rsidP="002303E0">
      <w:pPr>
        <w:bidi/>
        <w:spacing w:after="0" w:line="240" w:lineRule="auto"/>
        <w:ind w:firstLine="510"/>
        <w:jc w:val="lowKashida"/>
        <w:rPr>
          <w:rFonts w:cs="Shaikh Hamdullah Mushaf"/>
          <w:bCs/>
          <w:i/>
          <w:sz w:val="28"/>
          <w:szCs w:val="28"/>
          <w:rtl/>
          <w:lang w:val="tr-TR" w:bidi="ar-JO"/>
        </w:rPr>
      </w:pP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ال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ْ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م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ُ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ؤ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ْ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م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ِ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ن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ُ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: م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ُ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م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َ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ث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ِّ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ل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ٌ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 xml:space="preserve"> ل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ِ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ل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ْ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ح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َ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ق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ِّ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، و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َ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د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َ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اعٍ إ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ِ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ل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َ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ى ال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ْ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ح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َ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ق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ِ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يق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َ</w:t>
      </w:r>
      <w:r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ة</w:t>
      </w:r>
      <w:r w:rsidR="00650CEF" w:rsidRPr="0089222E">
        <w:rPr>
          <w:rFonts w:cs="Shaikh Hamdullah Mushaf" w:hint="cs"/>
          <w:bCs/>
          <w:i/>
          <w:sz w:val="28"/>
          <w:szCs w:val="28"/>
          <w:rtl/>
          <w:lang w:val="tr-TR" w:bidi="ar-JO"/>
        </w:rPr>
        <w:t>ِ</w:t>
      </w:r>
    </w:p>
    <w:p w14:paraId="50DB3666" w14:textId="77777777" w:rsidR="00CA0A11" w:rsidRPr="002303E0" w:rsidRDefault="00CA0A11" w:rsidP="002303E0">
      <w:pPr>
        <w:autoSpaceDE w:val="0"/>
        <w:autoSpaceDN w:val="0"/>
        <w:bidi/>
        <w:adjustRightInd w:val="0"/>
        <w:spacing w:after="0" w:line="240" w:lineRule="auto"/>
        <w:ind w:firstLine="510"/>
        <w:contextualSpacing/>
        <w:jc w:val="lowKashida"/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</w:pPr>
      <w:r w:rsidRPr="002303E0"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  <w:t>أَيُّهَا الْمُؤْمِنُونَ الْكِرَامُ!</w:t>
      </w:r>
    </w:p>
    <w:p w14:paraId="04C2C8B1" w14:textId="77777777" w:rsidR="00A17A11" w:rsidRPr="002303E0" w:rsidRDefault="00A17A11" w:rsidP="002303E0">
      <w:pPr>
        <w:pStyle w:val="BALIKLAR"/>
        <w:widowControl/>
        <w:bidi/>
        <w:spacing w:after="0"/>
        <w:ind w:firstLine="510"/>
        <w:jc w:val="lowKashida"/>
        <w:rPr>
          <w:rFonts w:cs="Shaikh Hamdullah Mushaf"/>
          <w:b/>
          <w:bCs w:val="0"/>
          <w:color w:val="auto"/>
          <w:sz w:val="25"/>
          <w:szCs w:val="25"/>
        </w:rPr>
      </w:pP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إ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ر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س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ان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ي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ول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ف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 ال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ر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آن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ك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ر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يم</w:t>
      </w:r>
      <w:r w:rsidR="004F798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: </w:t>
      </w:r>
      <w:r w:rsidRPr="002303E0">
        <w:rPr>
          <w:rFonts w:ascii="Times New Roman" w:hAnsi="Times New Roman" w:cs="Shaikh Hamdullah Mushaf" w:hint="cs"/>
          <w:color w:val="auto"/>
          <w:sz w:val="25"/>
          <w:szCs w:val="25"/>
          <w:u w:color="000000"/>
          <w:shd w:val="clear" w:color="auto" w:fill="FFFFFF"/>
          <w:rtl/>
        </w:rPr>
        <w:t>"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يَا أَيُّهَا الْمُدَّثِّرُ</w:t>
      </w:r>
      <w:r w:rsidRPr="002303E0">
        <w:rPr>
          <w:rFonts w:ascii="Arabic Typesetting" w:hAnsi="Arabic Typesetting" w:cs="Shaikh Hamdullah Mushaf" w:hint="cs"/>
          <w:color w:val="auto"/>
          <w:sz w:val="25"/>
          <w:szCs w:val="25"/>
          <w:shd w:val="clear" w:color="auto" w:fill="FFFFFF"/>
          <w:rtl/>
        </w:rPr>
        <w:t xml:space="preserve"> ، 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قُمْ فَأَنْذِرْ</w:t>
      </w:r>
      <w:r w:rsidRPr="002303E0">
        <w:rPr>
          <w:rFonts w:ascii="Arabic Typesetting" w:hAnsi="Arabic Typesetting" w:cs="Shaikh Hamdullah Mushaf" w:hint="cs"/>
          <w:color w:val="auto"/>
          <w:sz w:val="25"/>
          <w:szCs w:val="25"/>
          <w:shd w:val="clear" w:color="auto" w:fill="FFFFFF"/>
          <w:rtl/>
        </w:rPr>
        <w:t xml:space="preserve"> ، 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وَرَبَّكَ فَكَبِّرْ</w:t>
      </w:r>
      <w:r w:rsidRPr="002303E0">
        <w:rPr>
          <w:rFonts w:ascii="Arabic Typesetting" w:hAnsi="Arabic Typesetting" w:cs="Shaikh Hamdullah Mushaf" w:hint="cs"/>
          <w:color w:val="auto"/>
          <w:sz w:val="25"/>
          <w:szCs w:val="25"/>
          <w:shd w:val="clear" w:color="auto" w:fill="FFFFFF"/>
          <w:rtl/>
        </w:rPr>
        <w:t>"</w:t>
      </w:r>
      <w:r w:rsidRPr="002303E0">
        <w:rPr>
          <w:rStyle w:val="SonnotBavurusu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endnoteReference w:id="1"/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إ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ذ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آي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 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ز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ف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 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ك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ك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ر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640AF0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خ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أ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أ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ى 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إ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، 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د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ع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 ر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ص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ى الل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ع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ج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اع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ق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الن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وض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،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ح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ؤ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أ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،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ق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ب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ب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يغ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د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ح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يد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.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ش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ك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أ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ذ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ق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د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 ح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ر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ص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ى الل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ع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ب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ش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ر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ف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ٍ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ر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ك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F798D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م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ير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اثاً ل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أ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م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ب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ع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د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، ه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الت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ب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يغ</w:t>
      </w:r>
      <w:r w:rsidR="0098033C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.</w:t>
      </w:r>
    </w:p>
    <w:p w14:paraId="3F99D56A" w14:textId="77777777" w:rsidR="00BB0A03" w:rsidRPr="002303E0" w:rsidRDefault="00BB0A03" w:rsidP="002303E0">
      <w:pPr>
        <w:autoSpaceDE w:val="0"/>
        <w:autoSpaceDN w:val="0"/>
        <w:bidi/>
        <w:adjustRightInd w:val="0"/>
        <w:spacing w:after="0" w:line="240" w:lineRule="auto"/>
        <w:ind w:firstLine="510"/>
        <w:contextualSpacing/>
        <w:jc w:val="lowKashida"/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</w:pPr>
      <w:r w:rsidRPr="002303E0"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  <w:t>أَيُّهَا الْمُسْلِمُونَ الْأَعِزَّاءُ!</w:t>
      </w:r>
    </w:p>
    <w:p w14:paraId="0B9D164F" w14:textId="77777777" w:rsidR="001829B3" w:rsidRPr="002303E0" w:rsidRDefault="001829B3" w:rsidP="002303E0">
      <w:pPr>
        <w:pStyle w:val="BALIKLAR"/>
        <w:widowControl/>
        <w:bidi/>
        <w:spacing w:after="0"/>
        <w:ind w:firstLine="510"/>
        <w:jc w:val="lowKashida"/>
        <w:rPr>
          <w:rFonts w:ascii="Times New Roman" w:eastAsia="Times New Roman" w:hAnsi="Times New Roman" w:cs="Shaikh Hamdullah Mushaf"/>
          <w:b/>
          <w:bCs w:val="0"/>
          <w:color w:val="auto"/>
          <w:sz w:val="25"/>
          <w:szCs w:val="25"/>
          <w:u w:color="000000"/>
          <w:shd w:val="clear" w:color="auto" w:fill="FFFFFF"/>
        </w:rPr>
      </w:pP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إ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س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ي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ر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يد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أ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ع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اس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ر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ار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م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الد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الت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يغ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ب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ي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د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ز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ٌ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أ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م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ك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ٌ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ذ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ك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اداً إ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ق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س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ان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D30A63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، </w:t>
      </w:r>
      <w:r w:rsidRPr="002303E0">
        <w:rPr>
          <w:rFonts w:ascii="Times New Roman" w:hAnsi="Times New Roman" w:cs="Shaikh Hamdullah Mushaf" w:hint="cs"/>
          <w:color w:val="auto"/>
          <w:sz w:val="25"/>
          <w:szCs w:val="25"/>
          <w:u w:color="000000"/>
          <w:shd w:val="clear" w:color="auto" w:fill="FFFFFF"/>
          <w:rtl/>
        </w:rPr>
        <w:t>"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وَلْتَكُنْ مِنْكُمْ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أُمَّةٌ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يَدْعُونَ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إِلَى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الْخَيْرِ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وَيَأْمُرُونَ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بِالْمَعْرُوفِ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وَيَنْهَوْنَ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عَنِ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الْمُنْكَرِ</w:t>
      </w:r>
      <w:r w:rsidRPr="002303E0">
        <w:rPr>
          <w:rFonts w:ascii="Arabic Typesetting" w:hAnsi="Arabic Typesetting" w:cs="Shaikh Hamdullah Mushaf" w:hint="cs"/>
          <w:color w:val="auto"/>
          <w:sz w:val="25"/>
          <w:szCs w:val="25"/>
          <w:shd w:val="clear" w:color="auto" w:fill="FFFFFF"/>
          <w:rtl/>
        </w:rPr>
        <w:t>"</w:t>
      </w:r>
      <w:r w:rsidRPr="002303E0">
        <w:rPr>
          <w:rStyle w:val="SonnotBavurusu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endnoteReference w:id="2"/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ل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ذ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ف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إ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ي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ج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ب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ع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أ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ن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ق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وم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ب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د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ع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الن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اس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إ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ى الص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اب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ال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ق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ام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د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ون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ك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ٍ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أ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م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9E4D4E"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ٍ</w:t>
      </w:r>
      <w:r w:rsidRPr="002303E0">
        <w:rPr>
          <w:rFonts w:ascii="Arabic Typesetting" w:hAnsi="Arabic Typesetting"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.</w:t>
      </w:r>
    </w:p>
    <w:p w14:paraId="246D7D2A" w14:textId="77777777" w:rsidR="001D4FC6" w:rsidRPr="002303E0" w:rsidRDefault="001D4FC6" w:rsidP="002303E0">
      <w:pPr>
        <w:pStyle w:val="BALIKLAR"/>
        <w:widowControl/>
        <w:bidi/>
        <w:spacing w:after="0"/>
        <w:ind w:firstLine="510"/>
        <w:jc w:val="lowKashida"/>
        <w:rPr>
          <w:rFonts w:cs="Shaikh Hamdullah Mushaf"/>
          <w:b/>
          <w:bCs w:val="0"/>
          <w:color w:val="auto"/>
          <w:sz w:val="25"/>
          <w:szCs w:val="25"/>
        </w:rPr>
      </w:pP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إ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س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ان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ي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خ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ر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أ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الت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يغ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الد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ت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ج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اه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الت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ظ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الت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ام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ب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اس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ذ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ك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اداً ل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س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ان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C3701C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، </w:t>
      </w:r>
      <w:r w:rsidRPr="002303E0">
        <w:rPr>
          <w:rFonts w:ascii="Times New Roman" w:hAnsi="Times New Roman" w:cs="Shaikh Hamdullah Mushaf" w:hint="cs"/>
          <w:color w:val="auto"/>
          <w:sz w:val="25"/>
          <w:szCs w:val="25"/>
          <w:u w:color="000000"/>
          <w:shd w:val="clear" w:color="auto" w:fill="FFFFFF"/>
          <w:rtl/>
        </w:rPr>
        <w:t>"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ا</w:t>
      </w:r>
      <w:r w:rsidR="00640AF0" w:rsidRPr="002303E0">
        <w:rPr>
          <w:rFonts w:ascii="Arabic Typesetting" w:hAnsi="Arabic Typesetting" w:cs="Shaikh Hamdullah Mushaf" w:hint="cs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دْعُ إِلَىٰ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سَبِيلِ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رَبِّكَ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بِالْحِكْمَةِ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وَالْمَوْعِظَةِ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الْحَسَنَةِ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وَجَادِلْهُمْ</w:t>
      </w:r>
      <w:r w:rsidRPr="002303E0">
        <w:rPr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 بِالَّتِي هِيَ </w:t>
      </w:r>
      <w:r w:rsidRPr="002303E0">
        <w:rPr>
          <w:rStyle w:val="index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t>أَحْسَنُ</w:t>
      </w:r>
      <w:r w:rsidRPr="002303E0">
        <w:rPr>
          <w:rStyle w:val="index"/>
          <w:rFonts w:ascii="Arabic Typesetting" w:hAnsi="Arabic Typesetting" w:cs="Shaikh Hamdullah Mushaf" w:hint="cs"/>
          <w:color w:val="auto"/>
          <w:sz w:val="25"/>
          <w:szCs w:val="25"/>
          <w:shd w:val="clear" w:color="auto" w:fill="FFFFFF"/>
          <w:rtl/>
        </w:rPr>
        <w:t>"</w:t>
      </w:r>
      <w:r w:rsidRPr="002303E0">
        <w:rPr>
          <w:rStyle w:val="SonnotBavurusu"/>
          <w:rFonts w:ascii="Arabic Typesetting" w:hAnsi="Arabic Typesetting" w:cs="Shaikh Hamdullah Mushaf"/>
          <w:color w:val="auto"/>
          <w:sz w:val="25"/>
          <w:szCs w:val="25"/>
          <w:shd w:val="clear" w:color="auto" w:fill="FFFFFF"/>
          <w:rtl/>
        </w:rPr>
        <w:endnoteReference w:id="3"/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الت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ي، ف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إ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ي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ج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ع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أ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ن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ب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أ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وب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ج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أ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ي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م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ف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ب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الص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ر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ط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اف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ع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د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ام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ب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د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الن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اس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إ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ال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يق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967491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.</w:t>
      </w:r>
    </w:p>
    <w:p w14:paraId="17676B08" w14:textId="77777777" w:rsidR="00FB7CC6" w:rsidRPr="002303E0" w:rsidRDefault="00FB7CC6" w:rsidP="002303E0">
      <w:pPr>
        <w:autoSpaceDE w:val="0"/>
        <w:autoSpaceDN w:val="0"/>
        <w:bidi/>
        <w:adjustRightInd w:val="0"/>
        <w:spacing w:after="0" w:line="240" w:lineRule="auto"/>
        <w:ind w:firstLine="510"/>
        <w:contextualSpacing/>
        <w:jc w:val="lowKashida"/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</w:pPr>
      <w:r w:rsidRPr="002303E0"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  <w:t>أَيُّهَا الْمُؤْمِنُونَ</w:t>
      </w:r>
      <w:r w:rsidRPr="002303E0">
        <w:rPr>
          <w:rFonts w:asciiTheme="majorBidi" w:hAnsiTheme="majorBidi" w:cs="Shaikh Hamdullah Mushaf" w:hint="cs"/>
          <w:b/>
          <w:bCs/>
          <w:sz w:val="25"/>
          <w:szCs w:val="25"/>
          <w:rtl/>
          <w:lang w:val="tr-TR"/>
        </w:rPr>
        <w:t xml:space="preserve"> الْأَفَاضِلُ</w:t>
      </w:r>
      <w:r w:rsidRPr="002303E0"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  <w:t>!</w:t>
      </w:r>
    </w:p>
    <w:p w14:paraId="7581E347" w14:textId="77777777" w:rsidR="009D2C34" w:rsidRPr="002303E0" w:rsidRDefault="009D2C34" w:rsidP="002303E0">
      <w:pPr>
        <w:pStyle w:val="BALIKLAR"/>
        <w:widowControl/>
        <w:tabs>
          <w:tab w:val="left" w:pos="1418"/>
        </w:tabs>
        <w:bidi/>
        <w:spacing w:after="0"/>
        <w:ind w:firstLine="510"/>
        <w:jc w:val="lowKashida"/>
        <w:rPr>
          <w:rFonts w:ascii="Times New Roman" w:hAnsi="Times New Roman" w:cs="Shaikh Hamdullah Mushaf"/>
          <w:b/>
          <w:color w:val="auto"/>
          <w:sz w:val="25"/>
          <w:szCs w:val="25"/>
        </w:rPr>
      </w:pP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إ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ت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ى ك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اح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د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 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الت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ط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يق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ك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 الت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يغ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الد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و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. ف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 ش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ك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أ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640AF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ت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ط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يق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ظ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 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ث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ا، و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د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ود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إ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ف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 ح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ات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ق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ك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ش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ء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، و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أ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ك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ون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ج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و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ط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اب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اً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و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ه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ؤ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ول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ك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ؤ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FE2FC6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. و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إ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ت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يه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ر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 ع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ز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ف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يم</w:t>
      </w:r>
      <w:r w:rsidR="00D51DE3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 ي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ذ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 ال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أ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اض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ٌ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ٌّ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إ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ذ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ي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ول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س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ان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843A2E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: </w:t>
      </w:r>
      <w:r w:rsidRPr="002303E0">
        <w:rPr>
          <w:rFonts w:ascii="Times New Roman" w:hAnsi="Times New Roman" w:cs="Shaikh Hamdullah Mushaf" w:hint="cs"/>
          <w:b/>
          <w:color w:val="auto"/>
          <w:kern w:val="0"/>
          <w:sz w:val="25"/>
          <w:szCs w:val="25"/>
          <w:u w:color="000000"/>
          <w:rtl/>
        </w:rPr>
        <w:t>"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يَا أَيُّهَا الَّذِينَ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آمَنُوا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لِمَ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تَقُولُونَ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مَا لَا تَفْعَلُونَ</w:t>
      </w:r>
      <w:r w:rsidRPr="002303E0">
        <w:rPr>
          <w:rFonts w:ascii="Arabic Typesetting" w:hAnsi="Arabic Typesetting" w:cs="Shaikh Hamdullah Mushaf" w:hint="cs"/>
          <w:b/>
          <w:color w:val="auto"/>
          <w:sz w:val="25"/>
          <w:szCs w:val="25"/>
          <w:shd w:val="clear" w:color="auto" w:fill="FFFFFF"/>
          <w:rtl/>
        </w:rPr>
        <w:t xml:space="preserve"> ،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 xml:space="preserve"> كَبُرَ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مَقْتًا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عِنْدَ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اللَّهِ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أَنْ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تَقُولُوا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مَا لَا تَفْعَلُونَ</w:t>
      </w:r>
      <w:r w:rsidRPr="002303E0">
        <w:rPr>
          <w:rFonts w:ascii="Arabic Typesetting" w:hAnsi="Arabic Typesetting" w:cs="Shaikh Hamdullah Mushaf" w:hint="cs"/>
          <w:b/>
          <w:color w:val="auto"/>
          <w:sz w:val="25"/>
          <w:szCs w:val="25"/>
          <w:shd w:val="clear" w:color="auto" w:fill="FFFFFF"/>
          <w:rtl/>
        </w:rPr>
        <w:t>"</w:t>
      </w:r>
      <w:r w:rsidRPr="002303E0">
        <w:rPr>
          <w:rStyle w:val="SonnotBavurusu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endnoteReference w:id="4"/>
      </w:r>
    </w:p>
    <w:p w14:paraId="12F8FEAD" w14:textId="77777777" w:rsidR="00F40184" w:rsidRPr="002303E0" w:rsidRDefault="0012459C" w:rsidP="002303E0">
      <w:pPr>
        <w:bidi/>
        <w:spacing w:after="0" w:line="240" w:lineRule="auto"/>
        <w:ind w:firstLine="510"/>
        <w:jc w:val="lowKashida"/>
        <w:rPr>
          <w:rFonts w:cs="Shaikh Hamdullah Mushaf"/>
          <w:b/>
          <w:bCs/>
          <w:sz w:val="25"/>
          <w:szCs w:val="25"/>
          <w:rtl/>
          <w:lang w:val="tr-TR" w:bidi="ar-JO"/>
        </w:rPr>
      </w:pP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إ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ِ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خ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ْ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و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َ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ان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ِ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ي ال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ْ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أ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َ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ع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ِ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ز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َّ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اء</w:t>
      </w:r>
      <w:r w:rsidR="00CB5040"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ُ</w:t>
      </w:r>
      <w:r w:rsidRPr="002303E0">
        <w:rPr>
          <w:rFonts w:cs="Shaikh Hamdullah Mushaf" w:hint="cs"/>
          <w:b/>
          <w:bCs/>
          <w:sz w:val="25"/>
          <w:szCs w:val="25"/>
          <w:rtl/>
          <w:lang w:val="tr-TR" w:bidi="ar-JO"/>
        </w:rPr>
        <w:t>!</w:t>
      </w:r>
    </w:p>
    <w:p w14:paraId="754EEB44" w14:textId="77777777" w:rsidR="0012459C" w:rsidRPr="002303E0" w:rsidRDefault="0012459C" w:rsidP="002303E0">
      <w:pPr>
        <w:pStyle w:val="BALIKLAR"/>
        <w:widowControl/>
        <w:bidi/>
        <w:spacing w:after="0"/>
        <w:ind w:firstLine="510"/>
        <w:jc w:val="lowKashida"/>
        <w:rPr>
          <w:rFonts w:ascii="Times New Roman" w:hAnsi="Times New Roman" w:cs="Shaikh Hamdullah Mushaf"/>
          <w:b/>
          <w:color w:val="auto"/>
          <w:kern w:val="0"/>
          <w:sz w:val="25"/>
          <w:szCs w:val="25"/>
          <w:u w:color="000000"/>
        </w:rPr>
      </w:pP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إ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ر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 س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ان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ى ي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ول</w:t>
      </w:r>
      <w:r w:rsidR="00CB5040"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Cs w:val="0"/>
          <w:color w:val="auto"/>
          <w:kern w:val="0"/>
          <w:sz w:val="25"/>
          <w:szCs w:val="25"/>
          <w:u w:color="000000"/>
          <w:rtl/>
        </w:rPr>
        <w:t xml:space="preserve">، </w:t>
      </w:r>
      <w:r w:rsidRPr="002303E0">
        <w:rPr>
          <w:rFonts w:ascii="Times New Roman" w:hAnsi="Times New Roman" w:cs="Shaikh Hamdullah Mushaf" w:hint="cs"/>
          <w:b/>
          <w:color w:val="auto"/>
          <w:kern w:val="0"/>
          <w:sz w:val="25"/>
          <w:szCs w:val="25"/>
          <w:u w:color="000000"/>
          <w:rtl/>
        </w:rPr>
        <w:t>"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وَمَنْ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أَحْسَنُ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قَوْلًا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مِمَّنْ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دَعَا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إِلَى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اللَّهِ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وَعَمِلَ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صَالِحًا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</w:t>
      </w:r>
      <w:r w:rsidRPr="002303E0">
        <w:rPr>
          <w:rStyle w:val="index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وَقَالَ</w:t>
      </w:r>
      <w:r w:rsidRPr="002303E0">
        <w:rPr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t> إِنَّنِي مِنَ الْمُسْلِمِينَ</w:t>
      </w:r>
      <w:r w:rsidRPr="002303E0">
        <w:rPr>
          <w:rFonts w:ascii="Arabic Typesetting" w:hAnsi="Arabic Typesetting" w:cs="Shaikh Hamdullah Mushaf" w:hint="cs"/>
          <w:b/>
          <w:color w:val="auto"/>
          <w:sz w:val="25"/>
          <w:szCs w:val="25"/>
          <w:shd w:val="clear" w:color="auto" w:fill="FFFFFF"/>
          <w:rtl/>
        </w:rPr>
        <w:t>"</w:t>
      </w:r>
      <w:r w:rsidRPr="002303E0">
        <w:rPr>
          <w:rStyle w:val="SonnotBavurusu"/>
          <w:rFonts w:ascii="Arabic Typesetting" w:hAnsi="Arabic Typesetting" w:cs="Shaikh Hamdullah Mushaf"/>
          <w:b/>
          <w:color w:val="auto"/>
          <w:sz w:val="25"/>
          <w:szCs w:val="25"/>
          <w:shd w:val="clear" w:color="auto" w:fill="FFFFFF"/>
          <w:rtl/>
        </w:rPr>
        <w:endnoteReference w:id="5"/>
      </w:r>
    </w:p>
    <w:p w14:paraId="6FA48749" w14:textId="77777777" w:rsidR="004B72C9" w:rsidRPr="002303E0" w:rsidRDefault="004B72C9" w:rsidP="002303E0">
      <w:pPr>
        <w:pStyle w:val="BALIKLAR"/>
        <w:widowControl/>
        <w:bidi/>
        <w:spacing w:after="0"/>
        <w:ind w:firstLine="510"/>
        <w:jc w:val="lowKashida"/>
        <w:rPr>
          <w:rFonts w:ascii="Times New Roman" w:hAnsi="Times New Roman" w:cs="Shaikh Hamdullah Mushaf"/>
          <w:b/>
          <w:bCs w:val="0"/>
          <w:color w:val="auto"/>
          <w:kern w:val="0"/>
          <w:sz w:val="25"/>
          <w:szCs w:val="25"/>
          <w:u w:color="000000"/>
        </w:rPr>
      </w:pP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ف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و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ج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د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ع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أ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ائ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الث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اب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ت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ة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 الرَّاسِخَةَ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لد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إ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ام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َأَنْ 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اه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ب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ح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ق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و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ذ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ك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م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أ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ج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أ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ك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أ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لاً 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ث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ه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ذ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الث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اء</w:t>
      </w:r>
      <w:r w:rsidR="00496D72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. و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ج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ع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م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م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ج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ر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ع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ظ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يم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الش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أ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ص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ى الل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ع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و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س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م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ف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 الت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ب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يغ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ِ،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م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ث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الاً 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ن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 و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ه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و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 ال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ذ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ي ق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ال</w:t>
      </w:r>
      <w:r w:rsidR="00E64D5D"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sz w:val="25"/>
          <w:szCs w:val="25"/>
          <w:u w:color="000000"/>
          <w:shd w:val="clear" w:color="auto" w:fill="FFFFFF"/>
          <w:rtl/>
        </w:rPr>
        <w:t xml:space="preserve">، </w:t>
      </w:r>
      <w:r w:rsidRPr="002303E0">
        <w:rPr>
          <w:rFonts w:ascii="Times New Roman" w:hAnsi="Times New Roman" w:cs="Shaikh Hamdullah Mushaf" w:hint="cs"/>
          <w:color w:val="auto"/>
          <w:sz w:val="25"/>
          <w:szCs w:val="25"/>
          <w:u w:color="000000"/>
          <w:shd w:val="clear" w:color="auto" w:fill="FFFFFF"/>
          <w:rtl/>
        </w:rPr>
        <w:t>"</w:t>
      </w:r>
      <w:r w:rsidRPr="002303E0">
        <w:rPr>
          <w:rFonts w:cs="Shaikh Hamdullah Mushaf"/>
          <w:color w:val="auto"/>
          <w:sz w:val="25"/>
          <w:szCs w:val="25"/>
          <w:shd w:val="clear" w:color="auto" w:fill="FFFFFF"/>
          <w:rtl/>
        </w:rPr>
        <w:t>يَسِّرُوا </w:t>
      </w:r>
      <w:r w:rsidRPr="002303E0">
        <w:rPr>
          <w:rStyle w:val="Vurgu"/>
          <w:rFonts w:cs="Shaikh Hamdullah Mushaf"/>
          <w:i w:val="0"/>
          <w:iCs w:val="0"/>
          <w:color w:val="auto"/>
          <w:sz w:val="25"/>
          <w:szCs w:val="25"/>
          <w:shd w:val="clear" w:color="auto" w:fill="FFFFFF"/>
          <w:rtl/>
        </w:rPr>
        <w:t>وَلاَ تُعَسِّرُوا</w:t>
      </w:r>
      <w:r w:rsidRPr="002303E0">
        <w:rPr>
          <w:rFonts w:cs="Shaikh Hamdullah Mushaf"/>
          <w:color w:val="auto"/>
          <w:sz w:val="25"/>
          <w:szCs w:val="25"/>
          <w:shd w:val="clear" w:color="auto" w:fill="FFFFFF"/>
          <w:rtl/>
        </w:rPr>
        <w:t> ، وَبَشِّرُوا ، </w:t>
      </w:r>
      <w:r w:rsidRPr="002303E0">
        <w:rPr>
          <w:rStyle w:val="Vurgu"/>
          <w:rFonts w:cs="Shaikh Hamdullah Mushaf"/>
          <w:i w:val="0"/>
          <w:iCs w:val="0"/>
          <w:color w:val="auto"/>
          <w:sz w:val="25"/>
          <w:szCs w:val="25"/>
          <w:shd w:val="clear" w:color="auto" w:fill="FFFFFF"/>
          <w:rtl/>
        </w:rPr>
        <w:t>وَلاَ</w:t>
      </w:r>
      <w:r w:rsidRPr="002303E0">
        <w:rPr>
          <w:rFonts w:cs="Shaikh Hamdullah Mushaf"/>
          <w:color w:val="auto"/>
          <w:sz w:val="25"/>
          <w:szCs w:val="25"/>
          <w:shd w:val="clear" w:color="auto" w:fill="FFFFFF"/>
          <w:rtl/>
        </w:rPr>
        <w:t> تُنَفِّرُوا</w:t>
      </w:r>
      <w:r w:rsidRPr="002303E0">
        <w:rPr>
          <w:rFonts w:cs="Shaikh Hamdullah Mushaf" w:hint="cs"/>
          <w:color w:val="auto"/>
          <w:sz w:val="25"/>
          <w:szCs w:val="25"/>
          <w:shd w:val="clear" w:color="auto" w:fill="FFFFFF"/>
          <w:rtl/>
        </w:rPr>
        <w:t>"</w:t>
      </w:r>
      <w:r w:rsidRPr="002303E0">
        <w:rPr>
          <w:rStyle w:val="SonnotBavurusu"/>
          <w:rFonts w:cs="Shaikh Hamdullah Mushaf"/>
          <w:color w:val="auto"/>
          <w:sz w:val="25"/>
          <w:szCs w:val="25"/>
          <w:shd w:val="clear" w:color="auto" w:fill="FFFFFF"/>
          <w:rtl/>
        </w:rPr>
        <w:endnoteReference w:id="6"/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ت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ع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ام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ب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ع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ٍ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ع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د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الد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ع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و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ال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إ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ر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ش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اد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أ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ث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اء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س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ع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ل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إ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ق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ام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ال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خ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ر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ب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ي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َّ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ٍ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ح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س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ة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ٍ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، و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ذ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ك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م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أ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ج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ل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أ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ل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ا 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ه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د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م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د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ون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أ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 xml:space="preserve"> ن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ُ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د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ْ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ر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ِ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ك</w:t>
      </w:r>
      <w:r w:rsidR="00406E9E"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َ وَنَعْلَمَ</w:t>
      </w:r>
      <w:r w:rsidRPr="002303E0">
        <w:rPr>
          <w:rFonts w:cs="Shaikh Hamdullah Mushaf" w:hint="cs"/>
          <w:b/>
          <w:bCs w:val="0"/>
          <w:color w:val="auto"/>
          <w:sz w:val="25"/>
          <w:szCs w:val="25"/>
          <w:shd w:val="clear" w:color="auto" w:fill="FFFFFF"/>
          <w:rtl/>
        </w:rPr>
        <w:t>.</w:t>
      </w:r>
    </w:p>
    <w:p w14:paraId="15E6F7D4" w14:textId="77777777" w:rsidR="00BD2009" w:rsidRPr="002303E0" w:rsidRDefault="00BD2009" w:rsidP="002303E0">
      <w:pPr>
        <w:autoSpaceDE w:val="0"/>
        <w:autoSpaceDN w:val="0"/>
        <w:bidi/>
        <w:adjustRightInd w:val="0"/>
        <w:spacing w:after="0" w:line="240" w:lineRule="auto"/>
        <w:ind w:firstLine="510"/>
        <w:contextualSpacing/>
        <w:jc w:val="lowKashida"/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</w:pPr>
      <w:r w:rsidRPr="002303E0"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  <w:t>أَيُّهَا الْمُؤْمِنُونَ</w:t>
      </w:r>
      <w:r w:rsidRPr="002303E0">
        <w:rPr>
          <w:rFonts w:asciiTheme="majorBidi" w:hAnsiTheme="majorBidi" w:cs="Shaikh Hamdullah Mushaf" w:hint="cs"/>
          <w:b/>
          <w:bCs/>
          <w:sz w:val="25"/>
          <w:szCs w:val="25"/>
          <w:rtl/>
          <w:lang w:val="tr-TR"/>
        </w:rPr>
        <w:t xml:space="preserve"> الْأَفَاضِلُ</w:t>
      </w:r>
      <w:r w:rsidRPr="002303E0">
        <w:rPr>
          <w:rFonts w:asciiTheme="majorBidi" w:hAnsiTheme="majorBidi" w:cs="Shaikh Hamdullah Mushaf"/>
          <w:b/>
          <w:bCs/>
          <w:sz w:val="25"/>
          <w:szCs w:val="25"/>
          <w:rtl/>
          <w:lang w:val="tr-TR"/>
        </w:rPr>
        <w:t>!</w:t>
      </w:r>
    </w:p>
    <w:p w14:paraId="58BE40AD" w14:textId="77777777" w:rsidR="0012459C" w:rsidRPr="002303E0" w:rsidRDefault="00786C4D" w:rsidP="002303E0">
      <w:pPr>
        <w:pStyle w:val="BALIKLAR"/>
        <w:widowControl/>
        <w:bidi/>
        <w:spacing w:after="0"/>
        <w:ind w:firstLine="510"/>
        <w:jc w:val="lowKashida"/>
        <w:rPr>
          <w:rFonts w:ascii="Times New Roman" w:hAnsi="Times New Roman" w:cs="Shaikh Hamdullah Mushaf"/>
          <w:b/>
          <w:bCs w:val="0"/>
          <w:color w:val="auto"/>
          <w:sz w:val="25"/>
          <w:szCs w:val="25"/>
          <w:rtl/>
        </w:rPr>
      </w:pP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أ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أ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ز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ف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 ن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اي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خ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ط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 أ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ت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س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1442 ه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CA5399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ً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 د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خ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ب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ا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اراً م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أ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، الص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ار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ك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ش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ال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ز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يز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إ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ان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أ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402AFD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ا. ك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يد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ش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ير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إ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ى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آخ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ي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و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ك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ون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ى و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. إ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ي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ظ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ف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ً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ت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يق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ؤ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ك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CA5399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اً 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أ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ف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و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يط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و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اء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د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 ال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ذ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 ن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يش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B36D60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. و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ك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ن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وذ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جاً و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ث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الاً ب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اي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و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ام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ب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د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ة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ف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يم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ي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ث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ل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لت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د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اب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ير</w:t>
      </w:r>
      <w:r w:rsidR="005F5A47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. و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الت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يه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ش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ك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ح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إ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ذ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م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ش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اه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د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إ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B9378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الاً. و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ي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أ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س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ى أ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ي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ش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ه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ذ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ال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ض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ا، و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ذ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 ي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ك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أ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غ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ي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م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ب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ض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ال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ض</w:t>
      </w:r>
      <w:r w:rsidR="00E5235E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، ف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إ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الت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ص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ر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ف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د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ون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م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اة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ٍ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ه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و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ٌ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ى ص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اح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د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ع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ز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و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، ك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 أ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َّ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ن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ه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اك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ٌ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ح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ق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وق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ب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اد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د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اخ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 xml:space="preserve"> ال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ُ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ج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ْ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ت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م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َ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ع</w:t>
      </w:r>
      <w:r w:rsidR="008E60B3"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ِ</w:t>
      </w:r>
      <w:r w:rsidRPr="002303E0">
        <w:rPr>
          <w:rFonts w:ascii="Times New Roman" w:hAnsi="Times New Roman" w:cs="Shaikh Hamdullah Mushaf" w:hint="cs"/>
          <w:b/>
          <w:bCs w:val="0"/>
          <w:color w:val="auto"/>
          <w:kern w:val="0"/>
          <w:sz w:val="25"/>
          <w:szCs w:val="25"/>
          <w:u w:color="000000"/>
          <w:rtl/>
        </w:rPr>
        <w:t>.</w:t>
      </w:r>
    </w:p>
    <w:sectPr w:rsidR="0012459C" w:rsidRPr="002303E0" w:rsidSect="00A73D88">
      <w:endnotePr>
        <w:numFmt w:val="decimal"/>
      </w:endnotePr>
      <w:pgSz w:w="11906" w:h="16838" w:code="9"/>
      <w:pgMar w:top="510" w:right="510" w:bottom="510" w:left="510" w:header="720" w:footer="720" w:gutter="0"/>
      <w:cols w:num="2" w:space="566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BE44" w14:textId="77777777" w:rsidR="00EB5A7E" w:rsidRDefault="00EB5A7E" w:rsidP="00A17A11">
      <w:pPr>
        <w:spacing w:after="0" w:line="240" w:lineRule="auto"/>
      </w:pPr>
      <w:r>
        <w:separator/>
      </w:r>
    </w:p>
  </w:endnote>
  <w:endnote w:type="continuationSeparator" w:id="0">
    <w:p w14:paraId="7C5B4668" w14:textId="77777777" w:rsidR="00EB5A7E" w:rsidRDefault="00EB5A7E" w:rsidP="00A17A11">
      <w:pPr>
        <w:spacing w:after="0" w:line="240" w:lineRule="auto"/>
      </w:pPr>
      <w:r>
        <w:continuationSeparator/>
      </w:r>
    </w:p>
  </w:endnote>
  <w:endnote w:id="1">
    <w:p w14:paraId="3436EA27" w14:textId="6DAB227E" w:rsidR="00A91285" w:rsidRPr="00C77336" w:rsidRDefault="00A91285" w:rsidP="005D5C1E">
      <w:pPr>
        <w:pStyle w:val="SonnotMetni"/>
        <w:bidi/>
        <w:spacing w:line="192" w:lineRule="auto"/>
        <w:rPr>
          <w:rFonts w:cs="Shaikh Hamdullah Mushaf"/>
          <w:sz w:val="16"/>
          <w:szCs w:val="16"/>
          <w:rtl/>
          <w:cs/>
          <w:lang w:bidi="ar-JO"/>
        </w:rPr>
      </w:pPr>
      <w:r w:rsidRPr="00C77336">
        <w:rPr>
          <w:rStyle w:val="SonnotBavurusu"/>
          <w:rFonts w:cs="Shaikh Hamdullah Mushaf"/>
          <w:sz w:val="16"/>
          <w:szCs w:val="16"/>
        </w:rPr>
        <w:endnoteRef/>
      </w:r>
      <w:r w:rsidR="00C77336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س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ور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ة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 xml:space="preserve"> ال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م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د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َّ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ث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ِّ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ر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، ال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آي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ات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3E3E55" w:rsidRPr="00C77336">
        <w:rPr>
          <w:rFonts w:cs="Shaikh Hamdullah Mushaf" w:hint="cs"/>
          <w:sz w:val="16"/>
          <w:szCs w:val="16"/>
          <w:rtl/>
          <w:lang w:bidi="ar-JO"/>
        </w:rPr>
        <w:t>: 1-3.</w:t>
      </w:r>
    </w:p>
  </w:endnote>
  <w:endnote w:id="2">
    <w:p w14:paraId="39C1A40C" w14:textId="5957372E" w:rsidR="00A91285" w:rsidRPr="00C77336" w:rsidRDefault="00A91285" w:rsidP="005D5C1E">
      <w:pPr>
        <w:pStyle w:val="SonnotMetni"/>
        <w:bidi/>
        <w:spacing w:line="192" w:lineRule="auto"/>
        <w:rPr>
          <w:rFonts w:cs="Shaikh Hamdullah Mushaf"/>
          <w:sz w:val="16"/>
          <w:szCs w:val="16"/>
          <w:rtl/>
          <w:lang w:bidi="ar-JO"/>
        </w:rPr>
      </w:pPr>
      <w:r w:rsidRPr="00C77336">
        <w:rPr>
          <w:rStyle w:val="SonnotBavurusu"/>
          <w:rFonts w:cs="Shaikh Hamdullah Mushaf"/>
          <w:sz w:val="16"/>
          <w:szCs w:val="16"/>
        </w:rPr>
        <w:endnoteRef/>
      </w:r>
      <w:r w:rsidR="00C77336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س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ور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ة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 xml:space="preserve"> آل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 xml:space="preserve"> ع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م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ر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ان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، ال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آي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ة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F11B0C" w:rsidRPr="00C77336">
        <w:rPr>
          <w:rFonts w:cs="Shaikh Hamdullah Mushaf" w:hint="cs"/>
          <w:sz w:val="16"/>
          <w:szCs w:val="16"/>
          <w:rtl/>
          <w:lang w:bidi="ar-JO"/>
        </w:rPr>
        <w:t>: 104.</w:t>
      </w:r>
    </w:p>
  </w:endnote>
  <w:endnote w:id="3">
    <w:p w14:paraId="54BF3DF2" w14:textId="01ECBFD9" w:rsidR="00A91285" w:rsidRPr="00C77336" w:rsidRDefault="00A91285" w:rsidP="005D5C1E">
      <w:pPr>
        <w:pStyle w:val="SonnotMetni"/>
        <w:bidi/>
        <w:spacing w:line="192" w:lineRule="auto"/>
        <w:rPr>
          <w:rFonts w:cs="Shaikh Hamdullah Mushaf"/>
          <w:sz w:val="16"/>
          <w:szCs w:val="16"/>
          <w:rtl/>
          <w:lang w:bidi="ar-JO"/>
        </w:rPr>
      </w:pPr>
      <w:r w:rsidRPr="00C77336">
        <w:rPr>
          <w:rStyle w:val="SonnotBavurusu"/>
          <w:rFonts w:cs="Shaikh Hamdullah Mushaf"/>
          <w:sz w:val="16"/>
          <w:szCs w:val="16"/>
        </w:rPr>
        <w:endnoteRef/>
      </w:r>
      <w:r w:rsidR="00C77336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س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ور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ة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 xml:space="preserve"> الن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َّ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ح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ل</w:t>
      </w:r>
      <w:r w:rsidR="00370488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، ال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آي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ة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1F2D89" w:rsidRPr="00C77336">
        <w:rPr>
          <w:rFonts w:cs="Shaikh Hamdullah Mushaf" w:hint="cs"/>
          <w:sz w:val="16"/>
          <w:szCs w:val="16"/>
          <w:rtl/>
          <w:lang w:bidi="ar-JO"/>
        </w:rPr>
        <w:t>: 125.</w:t>
      </w:r>
    </w:p>
  </w:endnote>
  <w:endnote w:id="4">
    <w:p w14:paraId="47B841BC" w14:textId="72889D07" w:rsidR="00A91285" w:rsidRPr="00C77336" w:rsidRDefault="00A91285" w:rsidP="005D5C1E">
      <w:pPr>
        <w:pStyle w:val="SonnotMetni"/>
        <w:bidi/>
        <w:spacing w:line="192" w:lineRule="auto"/>
        <w:rPr>
          <w:rFonts w:cs="Shaikh Hamdullah Mushaf"/>
          <w:sz w:val="16"/>
          <w:szCs w:val="16"/>
          <w:rtl/>
          <w:lang w:bidi="ar-JO"/>
        </w:rPr>
      </w:pPr>
      <w:r w:rsidRPr="00C77336">
        <w:rPr>
          <w:rStyle w:val="SonnotBavurusu"/>
          <w:rFonts w:cs="Shaikh Hamdullah Mushaf"/>
          <w:sz w:val="16"/>
          <w:szCs w:val="16"/>
        </w:rPr>
        <w:endnoteRef/>
      </w:r>
      <w:r w:rsidR="00C77336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>س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>ور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>ة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 xml:space="preserve"> الص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َّ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>ف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ِّ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>، ال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>آي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>ات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CF7D75" w:rsidRPr="00C77336">
        <w:rPr>
          <w:rFonts w:cs="Shaikh Hamdullah Mushaf" w:hint="cs"/>
          <w:sz w:val="16"/>
          <w:szCs w:val="16"/>
          <w:rtl/>
          <w:lang w:bidi="ar-JO"/>
        </w:rPr>
        <w:t>:2-3.</w:t>
      </w:r>
    </w:p>
  </w:endnote>
  <w:endnote w:id="5">
    <w:p w14:paraId="02BE9474" w14:textId="7DFD1465" w:rsidR="00A91285" w:rsidRPr="00C77336" w:rsidRDefault="00A91285" w:rsidP="005D5C1E">
      <w:pPr>
        <w:pStyle w:val="SonnotMetni"/>
        <w:bidi/>
        <w:spacing w:line="192" w:lineRule="auto"/>
        <w:rPr>
          <w:rFonts w:cs="Shaikh Hamdullah Mushaf"/>
          <w:sz w:val="16"/>
          <w:szCs w:val="16"/>
          <w:rtl/>
          <w:lang w:bidi="ar-JO"/>
        </w:rPr>
      </w:pPr>
      <w:r w:rsidRPr="00C77336">
        <w:rPr>
          <w:rStyle w:val="SonnotBavurusu"/>
          <w:rFonts w:cs="Shaikh Hamdullah Mushaf"/>
          <w:sz w:val="16"/>
          <w:szCs w:val="16"/>
        </w:rPr>
        <w:endnoteRef/>
      </w:r>
      <w:r w:rsidR="00C77336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س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ور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ة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 xml:space="preserve"> ف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ص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ِّ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ل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ت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، ال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آي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ة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0E18B2" w:rsidRPr="00C77336">
        <w:rPr>
          <w:rFonts w:cs="Shaikh Hamdullah Mushaf" w:hint="cs"/>
          <w:sz w:val="16"/>
          <w:szCs w:val="16"/>
          <w:rtl/>
          <w:lang w:bidi="ar-JO"/>
        </w:rPr>
        <w:t>: 33.</w:t>
      </w:r>
    </w:p>
  </w:endnote>
  <w:endnote w:id="6">
    <w:p w14:paraId="6451E0BC" w14:textId="71046B63" w:rsidR="00A91285" w:rsidRPr="00C77336" w:rsidRDefault="00A91285" w:rsidP="002303E0">
      <w:pPr>
        <w:pStyle w:val="SonnotMetni"/>
        <w:bidi/>
        <w:rPr>
          <w:rFonts w:cs="Shaikh Hamdullah Mushaf"/>
          <w:sz w:val="16"/>
          <w:szCs w:val="16"/>
          <w:rtl/>
          <w:cs/>
          <w:lang w:bidi="ar-JO"/>
        </w:rPr>
      </w:pPr>
      <w:r w:rsidRPr="00C77336">
        <w:rPr>
          <w:rStyle w:val="SonnotBavurusu"/>
          <w:rFonts w:cs="Shaikh Hamdullah Mushaf"/>
          <w:sz w:val="16"/>
          <w:szCs w:val="16"/>
        </w:rPr>
        <w:endnoteRef/>
      </w:r>
      <w:r w:rsidR="00C77336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ص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ح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يح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 xml:space="preserve"> ال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ب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خ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ار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ي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ِّ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، ك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ت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َ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اب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ُ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 xml:space="preserve"> ال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ع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ل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ْ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م</w:t>
      </w:r>
      <w:r w:rsidR="001F04EC" w:rsidRPr="00C77336">
        <w:rPr>
          <w:rFonts w:cs="Shaikh Hamdullah Mushaf" w:hint="cs"/>
          <w:sz w:val="16"/>
          <w:szCs w:val="16"/>
          <w:rtl/>
          <w:lang w:bidi="ar-JO"/>
        </w:rPr>
        <w:t>ِ</w:t>
      </w:r>
      <w:r w:rsidR="0041489F" w:rsidRPr="00C77336">
        <w:rPr>
          <w:rFonts w:cs="Shaikh Hamdullah Mushaf" w:hint="cs"/>
          <w:sz w:val="16"/>
          <w:szCs w:val="16"/>
          <w:rtl/>
          <w:lang w:bidi="ar-JO"/>
        </w:rPr>
        <w:t>، 11.</w:t>
      </w:r>
    </w:p>
    <w:p w14:paraId="342767CA" w14:textId="77777777" w:rsidR="007A5B61" w:rsidRPr="00EF144A" w:rsidRDefault="007A5B61" w:rsidP="007A5B61">
      <w:pPr>
        <w:pStyle w:val="SonnotMetni"/>
        <w:bidi/>
        <w:spacing w:line="240" w:lineRule="exact"/>
        <w:jc w:val="right"/>
        <w:rPr>
          <w:rFonts w:cs="Shaikh Hamdullah Mushaf"/>
          <w:szCs w:val="20"/>
          <w:rtl/>
          <w:cs/>
          <w:lang w:bidi="ar-JO"/>
        </w:rPr>
      </w:pPr>
      <w:r w:rsidRPr="00EF144A">
        <w:rPr>
          <w:rFonts w:asciiTheme="majorBidi" w:hAnsiTheme="majorBidi" w:cs="Shaikh Hamdullah Mushaf"/>
          <w:b/>
          <w:bCs/>
          <w:i/>
          <w:iCs/>
          <w:szCs w:val="20"/>
          <w:rtl/>
          <w:lang w:bidi="ar-SA"/>
        </w:rPr>
        <w:t>المُدِيرِيَّةُ العَامَّةُ لِلْخَدَمَاتِ الدِّينِيَّةِ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Arabic Typesetting">
    <w:altName w:val="Courier New"/>
    <w:charset w:val="A2"/>
    <w:family w:val="script"/>
    <w:pitch w:val="variable"/>
    <w:sig w:usb0="00000000" w:usb1="80000000" w:usb2="00000008" w:usb3="00000000" w:csb0="000000D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603F0" w14:textId="77777777" w:rsidR="00EB5A7E" w:rsidRDefault="00EB5A7E" w:rsidP="00A17A11">
      <w:pPr>
        <w:spacing w:after="0" w:line="240" w:lineRule="auto"/>
      </w:pPr>
      <w:r>
        <w:separator/>
      </w:r>
    </w:p>
  </w:footnote>
  <w:footnote w:type="continuationSeparator" w:id="0">
    <w:p w14:paraId="21411195" w14:textId="77777777" w:rsidR="00EB5A7E" w:rsidRDefault="00EB5A7E" w:rsidP="00A1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C76EA"/>
    <w:rsid w:val="000E18B2"/>
    <w:rsid w:val="0012459C"/>
    <w:rsid w:val="001829B3"/>
    <w:rsid w:val="0019179C"/>
    <w:rsid w:val="001B2A38"/>
    <w:rsid w:val="001D4FC6"/>
    <w:rsid w:val="001F04EC"/>
    <w:rsid w:val="001F2D89"/>
    <w:rsid w:val="001F7035"/>
    <w:rsid w:val="002303E0"/>
    <w:rsid w:val="00370488"/>
    <w:rsid w:val="0039127C"/>
    <w:rsid w:val="003E3E55"/>
    <w:rsid w:val="003E77DA"/>
    <w:rsid w:val="00402AFD"/>
    <w:rsid w:val="00406E9E"/>
    <w:rsid w:val="0041489F"/>
    <w:rsid w:val="00467A8F"/>
    <w:rsid w:val="00494AFE"/>
    <w:rsid w:val="00496D72"/>
    <w:rsid w:val="004B72C9"/>
    <w:rsid w:val="004C78EE"/>
    <w:rsid w:val="004F3E99"/>
    <w:rsid w:val="004F798D"/>
    <w:rsid w:val="005D5C1E"/>
    <w:rsid w:val="005F5A47"/>
    <w:rsid w:val="00640AF0"/>
    <w:rsid w:val="00650CEF"/>
    <w:rsid w:val="006955EF"/>
    <w:rsid w:val="00700FFA"/>
    <w:rsid w:val="00786C4D"/>
    <w:rsid w:val="007A5B61"/>
    <w:rsid w:val="0080198D"/>
    <w:rsid w:val="00825E12"/>
    <w:rsid w:val="00843A2E"/>
    <w:rsid w:val="0089222E"/>
    <w:rsid w:val="008B30BF"/>
    <w:rsid w:val="008E60B3"/>
    <w:rsid w:val="00967491"/>
    <w:rsid w:val="0098033C"/>
    <w:rsid w:val="009D2C34"/>
    <w:rsid w:val="009E4D4E"/>
    <w:rsid w:val="009E7B5B"/>
    <w:rsid w:val="00A17A11"/>
    <w:rsid w:val="00A73D88"/>
    <w:rsid w:val="00A879D9"/>
    <w:rsid w:val="00A91285"/>
    <w:rsid w:val="00B36D60"/>
    <w:rsid w:val="00B60B63"/>
    <w:rsid w:val="00B724FB"/>
    <w:rsid w:val="00B9378E"/>
    <w:rsid w:val="00BB0A03"/>
    <w:rsid w:val="00BD2009"/>
    <w:rsid w:val="00C3701C"/>
    <w:rsid w:val="00C40AAA"/>
    <w:rsid w:val="00C77336"/>
    <w:rsid w:val="00CA0A11"/>
    <w:rsid w:val="00CA5399"/>
    <w:rsid w:val="00CB5040"/>
    <w:rsid w:val="00CF7D75"/>
    <w:rsid w:val="00D30A63"/>
    <w:rsid w:val="00D51DE3"/>
    <w:rsid w:val="00DC76EA"/>
    <w:rsid w:val="00E5235E"/>
    <w:rsid w:val="00E64D5D"/>
    <w:rsid w:val="00E913F3"/>
    <w:rsid w:val="00EB5A7E"/>
    <w:rsid w:val="00EF144A"/>
    <w:rsid w:val="00F11B0C"/>
    <w:rsid w:val="00F40184"/>
    <w:rsid w:val="00FB7CC6"/>
    <w:rsid w:val="00FE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732D"/>
  <w15:docId w15:val="{8B3B5B82-56B6-4A48-A0FC-3F373DD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IKLAR">
    <w:name w:val="BAŞLIKLAR"/>
    <w:basedOn w:val="Normal"/>
    <w:rsid w:val="00A17A11"/>
    <w:pPr>
      <w:widowControl w:val="0"/>
      <w:suppressAutoHyphens/>
      <w:autoSpaceDE w:val="0"/>
      <w:autoSpaceDN w:val="0"/>
      <w:spacing w:after="720" w:line="240" w:lineRule="auto"/>
      <w:jc w:val="center"/>
      <w:textAlignment w:val="baseline"/>
    </w:pPr>
    <w:rPr>
      <w:rFonts w:ascii="Arial" w:eastAsia="Arial" w:hAnsi="Arial" w:cs="Arial"/>
      <w:bCs/>
      <w:color w:val="FF0000"/>
      <w:kern w:val="3"/>
      <w:sz w:val="28"/>
      <w:szCs w:val="24"/>
      <w:lang w:val="tr-TR" w:eastAsia="zh-CN"/>
    </w:rPr>
  </w:style>
  <w:style w:type="character" w:styleId="SonnotBavurusu">
    <w:name w:val="endnote reference"/>
    <w:uiPriority w:val="99"/>
    <w:semiHidden/>
    <w:unhideWhenUsed/>
    <w:rsid w:val="00A17A11"/>
    <w:rPr>
      <w:vertAlign w:val="superscript"/>
    </w:rPr>
  </w:style>
  <w:style w:type="paragraph" w:styleId="SonnotMetni">
    <w:name w:val="endnote text"/>
    <w:basedOn w:val="Normal"/>
    <w:link w:val="SonnotMetniChar"/>
    <w:unhideWhenUsed/>
    <w:rsid w:val="00A17A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Mangal"/>
      <w:kern w:val="3"/>
      <w:sz w:val="20"/>
      <w:szCs w:val="18"/>
      <w:lang w:val="tr-TR" w:eastAsia="zh-CN" w:bidi="hi-IN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A17A11"/>
    <w:rPr>
      <w:rFonts w:ascii="Liberation Serif" w:eastAsia="DejaVu Sans" w:hAnsi="Liberation Serif" w:cs="Mangal"/>
      <w:kern w:val="3"/>
      <w:sz w:val="20"/>
      <w:szCs w:val="18"/>
      <w:lang w:val="tr-TR" w:eastAsia="zh-CN" w:bidi="hi-IN"/>
    </w:rPr>
  </w:style>
  <w:style w:type="character" w:customStyle="1" w:styleId="index">
    <w:name w:val="index"/>
    <w:rsid w:val="001829B3"/>
  </w:style>
  <w:style w:type="character" w:styleId="Vurgu">
    <w:name w:val="Emphasis"/>
    <w:uiPriority w:val="20"/>
    <w:qFormat/>
    <w:rsid w:val="004B72C9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AACF-2946-41F8-A6BC-0B2078F9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647</Words>
  <Characters>3692</Characters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2020-08-20T21:36:00Z</dcterms:created>
  <dcterms:modified xsi:type="dcterms:W3CDTF">2020-08-21T06:54:00Z</dcterms:modified>
</cp:coreProperties>
</file>